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7F" w:rsidRDefault="00451E7F" w:rsidP="00451E7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451E7F" w:rsidRDefault="00451E7F" w:rsidP="00451E7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по договору займа</w:t>
      </w:r>
    </w:p>
    <w:p w:rsidR="00451E7F" w:rsidRDefault="00451E7F" w:rsidP="00451E7F"/>
    <w:p w:rsidR="00451E7F" w:rsidRDefault="00451E7F" w:rsidP="00451E7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51E7F" w:rsidTr="00451E7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1E7F" w:rsidRDefault="00451E7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1E7F" w:rsidRDefault="00451E7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51E7F" w:rsidRDefault="00451E7F" w:rsidP="00451E7F">
      <w:pPr>
        <w:rPr>
          <w:rFonts w:ascii="Arial" w:hAnsi="Arial" w:cs="Arial"/>
          <w:sz w:val="20"/>
          <w:szCs w:val="20"/>
        </w:rPr>
      </w:pPr>
    </w:p>
    <w:p w:rsidR="00451E7F" w:rsidRDefault="00451E7F" w:rsidP="00451E7F"/>
    <w:p w:rsidR="00451E7F" w:rsidRDefault="00451E7F" w:rsidP="00451E7F"/>
    <w:p w:rsidR="00451E7F" w:rsidRDefault="00451E7F" w:rsidP="00451E7F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1.1. Цедент передает, а Цессионарий принимает в полном объеме права (требования), принадлежащие Цеденту и вытекающие из указанного ниже договора займа, заключенного между Цедентом и ________________________________________________, в дальнейшем именуемым «Должник».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 xml:space="preserve">1.2. Права (требования), принадлежащие Цеденту, возникли в силу предоставления Цедентом Должнику денежных средств по договору займа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и составляют право требовать сумму в размере ________ руб.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1.3. Наличие прав (требований) в размере ________ рублей подтверждается договором займа, указанным в п.1.2 настоящего договора, квитанциями к приходным кассовым ордерам.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1.4. За уступаемые права (требования) Цессионарий выплачивает Цеденту денежные средства в размере ________ рублей. Денежные средства в этом размере выплачиваются Цессионарием Цеденту наличными деньгами при подписании настоящего договора (в течение ________________________ после подписания настоящего договора).</w:t>
      </w: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2. ПЕРЕДАЧА ПРАВ. ПРАВА И ОБЯЗАННОСТИ СТОРОН ПО НАСТОЯЩЕМУ ДОГОВОРУ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2.1. При подписании настоящего договора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п.1.2 настоящего договора, квитанции к приходным кассовым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2.2.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lastRenderedPageBreak/>
        <w:t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3. ОТВЕТСТВЕННОСТЬ СТОРОН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3.2. Цедент отвечает за действительность передаваемых по настоящему договору прав (требований).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3.3.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4. КОНФИДЕНЦИАЛЬНОСТЬ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5. РАЗРЕШЕНИЕ СПОРОВ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 xml:space="preserve">5.2.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споры разрешаются в суде в порядке, установленном действующим законодательством РФ.</w:t>
      </w: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6.2. Цедент обязуется в течение ________ дней после подписания настоящего договора уведомить Должника об уступке прав (требований), направив ему третий экземпляр настоящего договора и соответствующее уведомление.</w:t>
      </w:r>
    </w:p>
    <w:p w:rsidR="00451E7F" w:rsidRDefault="00451E7F" w:rsidP="00451E7F">
      <w:pPr>
        <w:spacing w:after="150" w:line="288" w:lineRule="auto"/>
      </w:pPr>
      <w:r>
        <w:rPr>
          <w:color w:val="333333"/>
        </w:rPr>
        <w:t>6.3. Настоящий договор составлен в 3-х экземплярах, по одному для каждой из сторон, а третий - для направления Должнику.</w:t>
      </w: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7. АДРЕСА И ПЛАТЕЖНЫЕ РЕКВИЗИТЫ СТОРОН</w:t>
      </w:r>
    </w:p>
    <w:p w:rsidR="00451E7F" w:rsidRDefault="00451E7F" w:rsidP="00451E7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51E7F" w:rsidTr="00451E7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1E7F" w:rsidRDefault="00451E7F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Кем: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1E7F" w:rsidRDefault="00451E7F">
            <w:r>
              <w:rPr>
                <w:b/>
                <w:color w:val="333333"/>
                <w:sz w:val="18"/>
                <w:szCs w:val="18"/>
              </w:rPr>
              <w:lastRenderedPageBreak/>
              <w:t>Цессионарий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Кем:</w:t>
            </w:r>
          </w:p>
          <w:p w:rsidR="00451E7F" w:rsidRDefault="00451E7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51E7F" w:rsidRDefault="00451E7F" w:rsidP="00451E7F">
      <w:pPr>
        <w:rPr>
          <w:rFonts w:ascii="Arial" w:hAnsi="Arial" w:cs="Arial"/>
          <w:sz w:val="20"/>
          <w:szCs w:val="20"/>
        </w:rPr>
      </w:pPr>
    </w:p>
    <w:p w:rsidR="00451E7F" w:rsidRDefault="00451E7F" w:rsidP="00451E7F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451E7F" w:rsidRDefault="00451E7F" w:rsidP="00451E7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51E7F" w:rsidTr="00451E7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1E7F" w:rsidRDefault="00451E7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1E7F" w:rsidRDefault="00451E7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451E7F" w:rsidRDefault="00451E7F" w:rsidP="00451E7F">
      <w:pPr>
        <w:rPr>
          <w:rFonts w:ascii="Arial" w:hAnsi="Arial" w:cs="Arial"/>
          <w:sz w:val="20"/>
          <w:szCs w:val="20"/>
        </w:rPr>
      </w:pPr>
    </w:p>
    <w:p w:rsidR="000377C3" w:rsidRPr="00451E7F" w:rsidRDefault="000377C3" w:rsidP="00451E7F">
      <w:bookmarkStart w:id="0" w:name="_GoBack"/>
      <w:bookmarkEnd w:id="0"/>
    </w:p>
    <w:sectPr w:rsidR="000377C3" w:rsidRPr="00451E7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71" w:rsidRDefault="002A3C71" w:rsidP="008A2109">
      <w:r>
        <w:separator/>
      </w:r>
    </w:p>
  </w:endnote>
  <w:endnote w:type="continuationSeparator" w:id="0">
    <w:p w:rsidR="002A3C71" w:rsidRDefault="002A3C7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A3C7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71" w:rsidRDefault="002A3C71" w:rsidP="008A2109">
      <w:r>
        <w:separator/>
      </w:r>
    </w:p>
  </w:footnote>
  <w:footnote w:type="continuationSeparator" w:id="0">
    <w:p w:rsidR="002A3C71" w:rsidRDefault="002A3C7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2A3C71"/>
    <w:rsid w:val="0032398C"/>
    <w:rsid w:val="00331A10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41846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4301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2021-07-24T07:24:00Z</dcterms:created>
  <dcterms:modified xsi:type="dcterms:W3CDTF">2021-07-24T07:24:00Z</dcterms:modified>
</cp:coreProperties>
</file>